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AC" w:rsidRDefault="00D23FAC"/>
    <w:p w:rsidR="00D23FAC" w:rsidRPr="00D23FAC" w:rsidRDefault="00D23FAC" w:rsidP="00D23FAC"/>
    <w:p w:rsidR="00D23FAC" w:rsidRDefault="00D23FAC" w:rsidP="00D23FAC"/>
    <w:p w:rsidR="00D23FAC" w:rsidRPr="00575E3C" w:rsidRDefault="000C2E9E" w:rsidP="00D23FAC">
      <w:pPr>
        <w:widowControl w:val="0"/>
        <w:tabs>
          <w:tab w:val="left" w:pos="720"/>
        </w:tabs>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Hinnapäringu “ Tartu linna haldushoonete ventilatsioonisüsteemide hooldusteenuse ostmine 01.01.2019 kuni 31.12.2019“.</w:t>
      </w:r>
      <w:r w:rsidR="00147816">
        <w:rPr>
          <w:rFonts w:ascii="Times New Roman" w:eastAsia="Times New Roman" w:hAnsi="Times New Roman"/>
          <w:b/>
          <w:bCs/>
          <w:sz w:val="24"/>
          <w:szCs w:val="24"/>
          <w:lang w:eastAsia="ar-SA"/>
        </w:rPr>
        <w:t xml:space="preserve"> tehniline kirjeldus</w:t>
      </w:r>
      <w:bookmarkStart w:id="0" w:name="_GoBack"/>
      <w:bookmarkEnd w:id="0"/>
    </w:p>
    <w:p w:rsidR="00D23FAC" w:rsidRDefault="00D23FAC" w:rsidP="00D23FAC">
      <w:pPr>
        <w:widowControl w:val="0"/>
        <w:tabs>
          <w:tab w:val="left" w:pos="720"/>
        </w:tabs>
        <w:suppressAutoHyphens/>
        <w:spacing w:after="0" w:line="240" w:lineRule="auto"/>
        <w:jc w:val="both"/>
        <w:rPr>
          <w:rFonts w:ascii="Times New Roman" w:eastAsia="Times New Roman" w:hAnsi="Times New Roman"/>
          <w:sz w:val="24"/>
          <w:szCs w:val="24"/>
          <w:lang w:eastAsia="ar-SA"/>
        </w:rPr>
      </w:pPr>
    </w:p>
    <w:p w:rsidR="00D23FAC" w:rsidRPr="00575E3C" w:rsidRDefault="00D23FAC" w:rsidP="00D23FAC">
      <w:pPr>
        <w:widowControl w:val="0"/>
        <w:tabs>
          <w:tab w:val="left" w:pos="72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Hoolduseteenuse</w:t>
      </w:r>
      <w:r w:rsidRPr="00575E3C">
        <w:rPr>
          <w:rFonts w:ascii="Times New Roman" w:eastAsia="Times New Roman" w:hAnsi="Times New Roman"/>
          <w:sz w:val="24"/>
          <w:szCs w:val="24"/>
          <w:lang w:eastAsia="ar-SA"/>
        </w:rPr>
        <w:t xml:space="preserve"> objektiks on ventilatsiooniseadmete hooldusteenus Lisa 1 toodud hoonetes ja seadmetele.</w:t>
      </w:r>
    </w:p>
    <w:p w:rsidR="00D23FAC" w:rsidRPr="00575E3C" w:rsidRDefault="00D23FAC" w:rsidP="00D23FAC">
      <w:pPr>
        <w:autoSpaceDE w:val="0"/>
        <w:autoSpaceDN w:val="0"/>
        <w:adjustRightInd w:val="0"/>
        <w:spacing w:after="0" w:line="240" w:lineRule="auto"/>
        <w:rPr>
          <w:rFonts w:ascii="Times New Roman" w:hAnsi="Times New Roman"/>
          <w:b/>
          <w:bCs/>
          <w:color w:val="4F82BE"/>
          <w:sz w:val="24"/>
          <w:szCs w:val="24"/>
        </w:rPr>
      </w:pPr>
    </w:p>
    <w:p w:rsidR="00D23FAC" w:rsidRPr="00575E3C" w:rsidRDefault="00D23FAC" w:rsidP="00D23FAC">
      <w:pPr>
        <w:autoSpaceDE w:val="0"/>
        <w:autoSpaceDN w:val="0"/>
        <w:adjustRightInd w:val="0"/>
        <w:spacing w:after="0" w:line="240" w:lineRule="auto"/>
        <w:rPr>
          <w:rFonts w:ascii="Times New Roman" w:hAnsi="Times New Roman"/>
          <w:color w:val="000000"/>
          <w:sz w:val="24"/>
          <w:szCs w:val="24"/>
        </w:rPr>
      </w:pPr>
    </w:p>
    <w:p w:rsidR="00D23FAC" w:rsidRPr="00575E3C" w:rsidRDefault="00D23FAC" w:rsidP="00D23FAC">
      <w:pPr>
        <w:numPr>
          <w:ilvl w:val="0"/>
          <w:numId w:val="2"/>
        </w:numPr>
        <w:autoSpaceDE w:val="0"/>
        <w:autoSpaceDN w:val="0"/>
        <w:adjustRightInd w:val="0"/>
        <w:spacing w:after="0" w:line="240" w:lineRule="auto"/>
        <w:rPr>
          <w:rFonts w:ascii="Times New Roman" w:hAnsi="Times New Roman"/>
          <w:b/>
          <w:color w:val="000000"/>
          <w:sz w:val="24"/>
          <w:szCs w:val="24"/>
        </w:rPr>
      </w:pPr>
      <w:r w:rsidRPr="00575E3C">
        <w:rPr>
          <w:rFonts w:ascii="Times New Roman" w:hAnsi="Times New Roman"/>
          <w:b/>
          <w:color w:val="000000"/>
          <w:sz w:val="24"/>
          <w:szCs w:val="24"/>
        </w:rPr>
        <w:t>Ventilatsioonisüsteemide hooldusteenuse tehniline kirjeldus ja sagedus:</w:t>
      </w:r>
    </w:p>
    <w:p w:rsidR="00D23FAC" w:rsidRPr="00575E3C" w:rsidRDefault="00D23FAC" w:rsidP="00D23FAC">
      <w:pPr>
        <w:autoSpaceDE w:val="0"/>
        <w:autoSpaceDN w:val="0"/>
        <w:adjustRightInd w:val="0"/>
        <w:spacing w:after="0" w:line="240" w:lineRule="auto"/>
        <w:ind w:left="360"/>
        <w:rPr>
          <w:rFonts w:ascii="Times New Roman" w:hAnsi="Times New Roman"/>
          <w:b/>
          <w:color w:val="000000"/>
          <w:sz w:val="24"/>
          <w:szCs w:val="24"/>
        </w:rPr>
      </w:pPr>
    </w:p>
    <w:p w:rsidR="00D23FAC" w:rsidRPr="00575E3C" w:rsidRDefault="00D23FAC" w:rsidP="00D23FAC">
      <w:pPr>
        <w:numPr>
          <w:ilvl w:val="1"/>
          <w:numId w:val="2"/>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b/>
          <w:bCs/>
          <w:iCs/>
          <w:color w:val="000000"/>
          <w:sz w:val="24"/>
          <w:szCs w:val="24"/>
        </w:rPr>
        <w:t xml:space="preserve">Ventilatsioonisüsteemide hoolduse tulemus: </w:t>
      </w:r>
      <w:r w:rsidRPr="00575E3C">
        <w:rPr>
          <w:rFonts w:ascii="Times New Roman" w:hAnsi="Times New Roman"/>
          <w:iCs/>
          <w:color w:val="000000"/>
          <w:sz w:val="24"/>
          <w:szCs w:val="24"/>
        </w:rPr>
        <w:t xml:space="preserve">Ventilatsioonisüsteemi töö peab tagama ruumide optimaalse õhuvahetuse minimaalsete soojakadudega, ei tohi kahjustada inimeste tervist, peab vältima veeauru kondenseerumist, ei tohi tekitada niiskuskahjustusi. Ventilatsioonisüsteemid ei tohi põhjustada hoonele tuleohtu. Projektdokumentatsiooni ja/või hooldusjuhendi olemasolul peab vastama nendes toodud parameetritele. </w:t>
      </w:r>
      <w:r w:rsidRPr="00575E3C">
        <w:rPr>
          <w:rFonts w:ascii="Times New Roman" w:hAnsi="Times New Roman"/>
          <w:color w:val="000000"/>
          <w:sz w:val="24"/>
          <w:szCs w:val="24"/>
        </w:rPr>
        <w:t xml:space="preserve">Ventilatsioonisüsteemide hulka </w:t>
      </w:r>
      <w:r w:rsidRPr="00575E3C">
        <w:rPr>
          <w:rFonts w:ascii="Times New Roman" w:hAnsi="Times New Roman"/>
          <w:sz w:val="24"/>
          <w:szCs w:val="24"/>
        </w:rPr>
        <w:t>kuuluvad erinevad ventilatsiooniseadmed ja õhukanalid</w:t>
      </w:r>
      <w:r w:rsidRPr="00575E3C">
        <w:rPr>
          <w:rFonts w:ascii="Times New Roman" w:hAnsi="Times New Roman"/>
          <w:color w:val="000000"/>
          <w:sz w:val="24"/>
          <w:szCs w:val="24"/>
        </w:rPr>
        <w:t xml:space="preserve">. Antud süsteeme tuleb regulaarselt kontrollida ja tagada nende eesmärgipärane töö. Tööde teostamisel tuleb juhinduda seadmete enda hooldusnõuetest, Päästeameti esitatud nõuetest ja teistest õigusaktidest tulenevatest nõuetest. Regulaarselt tuleks mustuvaid osasid puhastada või vahetada filtrid, samuti tuleb tähelepanu pöörata erinevate ühenduste (elektrilised, küte, jahutus, vesi) korrasolekule. </w:t>
      </w:r>
      <w:r w:rsidRPr="00575E3C">
        <w:rPr>
          <w:rFonts w:ascii="Times New Roman" w:hAnsi="Times New Roman"/>
          <w:b/>
          <w:color w:val="000000"/>
          <w:sz w:val="24"/>
          <w:szCs w:val="24"/>
        </w:rPr>
        <w:t>Ventilatsiooniagregaatidega seotud küttesüsteemi puhul on töövõtupiiriks ventilatsiooniagregaadi küttekalorifeeri segamissõlme ühenduskoht küttetorustikuga</w:t>
      </w:r>
      <w:r w:rsidRPr="00575E3C">
        <w:rPr>
          <w:rFonts w:ascii="Times New Roman" w:hAnsi="Times New Roman"/>
          <w:color w:val="000000"/>
          <w:sz w:val="24"/>
          <w:szCs w:val="24"/>
        </w:rPr>
        <w:t xml:space="preserve">. </w:t>
      </w:r>
    </w:p>
    <w:p w:rsidR="00D23FAC" w:rsidRPr="00575E3C" w:rsidRDefault="00D23FAC" w:rsidP="00D23FAC">
      <w:pPr>
        <w:autoSpaceDE w:val="0"/>
        <w:autoSpaceDN w:val="0"/>
        <w:adjustRightInd w:val="0"/>
        <w:spacing w:after="0" w:line="240" w:lineRule="auto"/>
        <w:jc w:val="both"/>
        <w:rPr>
          <w:rFonts w:ascii="Times New Roman" w:hAnsi="Times New Roman"/>
          <w:b/>
          <w:sz w:val="24"/>
          <w:szCs w:val="24"/>
        </w:rPr>
      </w:pPr>
    </w:p>
    <w:p w:rsidR="00D23FAC" w:rsidRPr="00575E3C" w:rsidRDefault="00D23FAC" w:rsidP="00D23FAC">
      <w:pPr>
        <w:numPr>
          <w:ilvl w:val="1"/>
          <w:numId w:val="1"/>
        </w:numPr>
        <w:autoSpaceDE w:val="0"/>
        <w:autoSpaceDN w:val="0"/>
        <w:adjustRightInd w:val="0"/>
        <w:spacing w:after="0" w:line="240" w:lineRule="auto"/>
        <w:jc w:val="both"/>
        <w:rPr>
          <w:rFonts w:ascii="Times New Roman" w:hAnsi="Times New Roman"/>
          <w:b/>
          <w:sz w:val="24"/>
          <w:szCs w:val="24"/>
        </w:rPr>
      </w:pPr>
      <w:r w:rsidRPr="00575E3C">
        <w:rPr>
          <w:rFonts w:ascii="Times New Roman" w:hAnsi="Times New Roman"/>
          <w:b/>
          <w:sz w:val="24"/>
          <w:szCs w:val="24"/>
        </w:rPr>
        <w:t>Hooldussage</w:t>
      </w:r>
      <w:r w:rsidR="00B01CA6">
        <w:rPr>
          <w:rFonts w:ascii="Times New Roman" w:hAnsi="Times New Roman"/>
          <w:b/>
          <w:sz w:val="24"/>
          <w:szCs w:val="24"/>
        </w:rPr>
        <w:t>dus: 2</w:t>
      </w:r>
      <w:r w:rsidRPr="00575E3C">
        <w:rPr>
          <w:rFonts w:ascii="Times New Roman" w:hAnsi="Times New Roman"/>
          <w:b/>
          <w:sz w:val="24"/>
          <w:szCs w:val="24"/>
        </w:rPr>
        <w:t>x aastas</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FF0000"/>
          <w:sz w:val="24"/>
          <w:szCs w:val="24"/>
        </w:rPr>
      </w:pPr>
      <w:r w:rsidRPr="00575E3C">
        <w:rPr>
          <w:rFonts w:ascii="Times New Roman" w:hAnsi="Times New Roman"/>
          <w:color w:val="000000"/>
          <w:sz w:val="24"/>
          <w:szCs w:val="24"/>
        </w:rPr>
        <w:t>kõigi välisõhurestide ja õhuvõtu- väljapuhkeotsikute ning korrasoleku kontroll (hermeetilisus,</w:t>
      </w:r>
    </w:p>
    <w:p w:rsidR="00D23FAC" w:rsidRPr="00575E3C" w:rsidRDefault="00D23FAC" w:rsidP="00D23FAC">
      <w:pPr>
        <w:autoSpaceDE w:val="0"/>
        <w:autoSpaceDN w:val="0"/>
        <w:adjustRightInd w:val="0"/>
        <w:spacing w:after="0" w:line="240" w:lineRule="auto"/>
        <w:ind w:left="360"/>
        <w:jc w:val="both"/>
        <w:rPr>
          <w:rFonts w:ascii="Times New Roman" w:hAnsi="Times New Roman"/>
          <w:color w:val="000000"/>
          <w:sz w:val="24"/>
          <w:szCs w:val="24"/>
        </w:rPr>
      </w:pPr>
      <w:r w:rsidRPr="00575E3C">
        <w:rPr>
          <w:rFonts w:ascii="Times New Roman" w:hAnsi="Times New Roman"/>
          <w:color w:val="000000"/>
          <w:sz w:val="24"/>
          <w:szCs w:val="24"/>
        </w:rPr>
        <w:t xml:space="preserve"> kinnitused) ja vajadusel korrastamine,</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t xml:space="preserve">ventilatsioonitorustiku isolatsiooni kontroll </w:t>
      </w:r>
      <w:proofErr w:type="spellStart"/>
      <w:r w:rsidRPr="00575E3C">
        <w:rPr>
          <w:rFonts w:ascii="Times New Roman" w:hAnsi="Times New Roman"/>
          <w:color w:val="000000"/>
          <w:sz w:val="24"/>
          <w:szCs w:val="24"/>
        </w:rPr>
        <w:t>ventkambris</w:t>
      </w:r>
      <w:proofErr w:type="spellEnd"/>
      <w:r w:rsidRPr="00575E3C">
        <w:rPr>
          <w:rFonts w:ascii="Times New Roman" w:hAnsi="Times New Roman"/>
          <w:color w:val="000000"/>
          <w:sz w:val="24"/>
          <w:szCs w:val="24"/>
        </w:rPr>
        <w:t xml:space="preserve"> ja vajadusel korrastamine, välisõhuklappide avamise ja    sulgumise tiheduse kontroll</w:t>
      </w:r>
    </w:p>
    <w:p w:rsidR="00D23FAC" w:rsidRDefault="00D23FAC" w:rsidP="00D23FAC">
      <w:pPr>
        <w:numPr>
          <w:ilvl w:val="2"/>
          <w:numId w:val="1"/>
        </w:numPr>
        <w:autoSpaceDE w:val="0"/>
        <w:autoSpaceDN w:val="0"/>
        <w:adjustRightInd w:val="0"/>
        <w:spacing w:after="0" w:line="240" w:lineRule="auto"/>
        <w:ind w:left="360"/>
        <w:jc w:val="both"/>
        <w:rPr>
          <w:rFonts w:ascii="Times New Roman" w:hAnsi="Times New Roman"/>
          <w:color w:val="000000"/>
          <w:sz w:val="24"/>
          <w:szCs w:val="24"/>
        </w:rPr>
      </w:pPr>
      <w:r w:rsidRPr="008F744D">
        <w:rPr>
          <w:rFonts w:ascii="Times New Roman" w:hAnsi="Times New Roman"/>
          <w:color w:val="000000"/>
          <w:sz w:val="24"/>
          <w:szCs w:val="24"/>
        </w:rPr>
        <w:t>agregaadi puhastamine seest ja väljast</w:t>
      </w:r>
    </w:p>
    <w:p w:rsidR="00D23FAC" w:rsidRPr="008F744D" w:rsidRDefault="00D23FAC" w:rsidP="00D23FAC">
      <w:pPr>
        <w:numPr>
          <w:ilvl w:val="2"/>
          <w:numId w:val="1"/>
        </w:numPr>
        <w:autoSpaceDE w:val="0"/>
        <w:autoSpaceDN w:val="0"/>
        <w:adjustRightInd w:val="0"/>
        <w:spacing w:after="0" w:line="240" w:lineRule="auto"/>
        <w:ind w:left="360"/>
        <w:jc w:val="both"/>
        <w:rPr>
          <w:rFonts w:ascii="Times New Roman" w:hAnsi="Times New Roman"/>
          <w:color w:val="000000"/>
          <w:sz w:val="24"/>
          <w:szCs w:val="24"/>
        </w:rPr>
      </w:pPr>
      <w:r w:rsidRPr="008F744D">
        <w:rPr>
          <w:rFonts w:ascii="Times New Roman" w:hAnsi="Times New Roman"/>
          <w:color w:val="000000"/>
          <w:sz w:val="24"/>
          <w:szCs w:val="24"/>
        </w:rPr>
        <w:t xml:space="preserve">ventilaatori rihmade seisukorra ja joondatuse kontroll, vajadusel joondamine. Ventilaatori rihmade pingsuse kontroll </w:t>
      </w:r>
      <w:proofErr w:type="spellStart"/>
      <w:r w:rsidRPr="008F744D">
        <w:rPr>
          <w:rFonts w:ascii="Times New Roman" w:hAnsi="Times New Roman"/>
          <w:color w:val="000000"/>
          <w:sz w:val="24"/>
          <w:szCs w:val="24"/>
        </w:rPr>
        <w:t>tensomeetriga</w:t>
      </w:r>
      <w:proofErr w:type="spellEnd"/>
      <w:r w:rsidRPr="008F744D">
        <w:rPr>
          <w:rFonts w:ascii="Times New Roman" w:hAnsi="Times New Roman"/>
          <w:color w:val="000000"/>
          <w:sz w:val="24"/>
          <w:szCs w:val="24"/>
        </w:rPr>
        <w:t>, vajadusel pingutamine</w:t>
      </w:r>
    </w:p>
    <w:p w:rsidR="00D23FAC" w:rsidRPr="008F744D" w:rsidRDefault="00D23FAC" w:rsidP="00D23FAC">
      <w:pPr>
        <w:numPr>
          <w:ilvl w:val="2"/>
          <w:numId w:val="1"/>
        </w:numPr>
        <w:autoSpaceDE w:val="0"/>
        <w:autoSpaceDN w:val="0"/>
        <w:adjustRightInd w:val="0"/>
        <w:spacing w:after="0" w:line="240" w:lineRule="auto"/>
        <w:ind w:left="360"/>
        <w:jc w:val="both"/>
        <w:rPr>
          <w:rFonts w:ascii="Times New Roman" w:hAnsi="Times New Roman"/>
          <w:color w:val="000000"/>
          <w:sz w:val="24"/>
          <w:szCs w:val="24"/>
        </w:rPr>
      </w:pPr>
      <w:r w:rsidRPr="008F744D">
        <w:rPr>
          <w:rFonts w:ascii="Times New Roman" w:hAnsi="Times New Roman"/>
          <w:color w:val="000000"/>
          <w:sz w:val="24"/>
          <w:szCs w:val="24"/>
        </w:rPr>
        <w:t xml:space="preserve">ventilaatori laagrite ja </w:t>
      </w:r>
      <w:proofErr w:type="spellStart"/>
      <w:r w:rsidRPr="008F744D">
        <w:rPr>
          <w:rFonts w:ascii="Times New Roman" w:hAnsi="Times New Roman"/>
          <w:color w:val="000000"/>
          <w:sz w:val="24"/>
          <w:szCs w:val="24"/>
        </w:rPr>
        <w:t>amortide</w:t>
      </w:r>
      <w:proofErr w:type="spellEnd"/>
      <w:r w:rsidRPr="008F744D">
        <w:rPr>
          <w:rFonts w:ascii="Times New Roman" w:hAnsi="Times New Roman"/>
          <w:color w:val="000000"/>
          <w:sz w:val="24"/>
          <w:szCs w:val="24"/>
        </w:rPr>
        <w:t xml:space="preserve"> kontroll ja vajadusel vahetamine. Materjal tasutakse Tellija poolt</w:t>
      </w:r>
      <w:r>
        <w:rPr>
          <w:rFonts w:ascii="Times New Roman" w:hAnsi="Times New Roman"/>
          <w:color w:val="000000"/>
          <w:sz w:val="24"/>
          <w:szCs w:val="24"/>
        </w:rPr>
        <w:t xml:space="preserve"> </w:t>
      </w:r>
      <w:r w:rsidRPr="008F744D">
        <w:rPr>
          <w:rFonts w:ascii="Times New Roman" w:hAnsi="Times New Roman"/>
          <w:color w:val="000000"/>
          <w:sz w:val="24"/>
          <w:szCs w:val="24"/>
        </w:rPr>
        <w:t>reservi arvelt</w:t>
      </w:r>
    </w:p>
    <w:p w:rsidR="00D23FAC" w:rsidRPr="008F744D" w:rsidRDefault="00D23FAC" w:rsidP="00D23FAC">
      <w:pPr>
        <w:numPr>
          <w:ilvl w:val="2"/>
          <w:numId w:val="1"/>
        </w:numPr>
        <w:autoSpaceDE w:val="0"/>
        <w:autoSpaceDN w:val="0"/>
        <w:adjustRightInd w:val="0"/>
        <w:spacing w:after="0" w:line="240" w:lineRule="auto"/>
        <w:ind w:left="360"/>
        <w:jc w:val="both"/>
        <w:rPr>
          <w:rFonts w:ascii="Times New Roman" w:hAnsi="Times New Roman"/>
          <w:color w:val="000000"/>
          <w:sz w:val="24"/>
          <w:szCs w:val="24"/>
        </w:rPr>
      </w:pPr>
      <w:r w:rsidRPr="008F744D">
        <w:rPr>
          <w:rFonts w:ascii="Times New Roman" w:hAnsi="Times New Roman"/>
          <w:color w:val="000000"/>
          <w:sz w:val="24"/>
          <w:szCs w:val="24"/>
        </w:rPr>
        <w:t>kütte ja jahutuse kalorifeeride lekete kontroll, puhastamine. Jahutuse kondensaadi vanni puhastamine,</w:t>
      </w:r>
      <w:r>
        <w:rPr>
          <w:rFonts w:ascii="Times New Roman" w:hAnsi="Times New Roman"/>
          <w:color w:val="000000"/>
          <w:sz w:val="24"/>
          <w:szCs w:val="24"/>
        </w:rPr>
        <w:t xml:space="preserve"> </w:t>
      </w:r>
      <w:r w:rsidRPr="008F744D">
        <w:rPr>
          <w:rFonts w:ascii="Times New Roman" w:hAnsi="Times New Roman"/>
          <w:color w:val="000000"/>
          <w:sz w:val="24"/>
          <w:szCs w:val="24"/>
        </w:rPr>
        <w:t>kondensaadi äravoolu kontroll, piisapüüdja puhastamine</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t>ventilatsiooniagregaadi tööaja kontrollimine ja vajadusel häälestamine</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t>kompleksne ventilatsiooniautomaatika kontroll</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t>filtrite ja soojusvahetite manomeetrite korrasoleku visuaalne ülevaatus, värvaine lisamine</w:t>
      </w:r>
    </w:p>
    <w:p w:rsidR="00D23FAC" w:rsidRPr="00575E3C" w:rsidRDefault="00D23FAC" w:rsidP="00D23FAC">
      <w:pPr>
        <w:autoSpaceDE w:val="0"/>
        <w:autoSpaceDN w:val="0"/>
        <w:adjustRightInd w:val="0"/>
        <w:spacing w:after="0" w:line="240" w:lineRule="auto"/>
        <w:jc w:val="both"/>
        <w:rPr>
          <w:rFonts w:ascii="Times New Roman" w:hAnsi="Times New Roman"/>
          <w:color w:val="000000"/>
          <w:sz w:val="24"/>
          <w:szCs w:val="24"/>
          <w:u w:val="single"/>
        </w:rPr>
      </w:pPr>
      <w:r w:rsidRPr="00575E3C">
        <w:rPr>
          <w:rFonts w:ascii="Times New Roman" w:hAnsi="Times New Roman"/>
          <w:color w:val="000000"/>
          <w:sz w:val="24"/>
          <w:szCs w:val="24"/>
          <w:u w:val="single"/>
        </w:rPr>
        <w:t>Rootorsoojusvaheti:</w:t>
      </w:r>
    </w:p>
    <w:p w:rsidR="00D23FAC" w:rsidRPr="008F744D" w:rsidRDefault="00D23FAC" w:rsidP="00D23FAC">
      <w:pPr>
        <w:numPr>
          <w:ilvl w:val="2"/>
          <w:numId w:val="1"/>
        </w:numPr>
        <w:autoSpaceDE w:val="0"/>
        <w:autoSpaceDN w:val="0"/>
        <w:adjustRightInd w:val="0"/>
        <w:spacing w:after="0" w:line="240" w:lineRule="auto"/>
        <w:ind w:left="360"/>
        <w:jc w:val="both"/>
        <w:rPr>
          <w:rFonts w:ascii="Times New Roman" w:hAnsi="Times New Roman"/>
          <w:color w:val="000000"/>
          <w:sz w:val="24"/>
          <w:szCs w:val="24"/>
        </w:rPr>
      </w:pPr>
      <w:r w:rsidRPr="008F744D">
        <w:rPr>
          <w:rFonts w:ascii="Times New Roman" w:hAnsi="Times New Roman"/>
          <w:color w:val="000000"/>
          <w:sz w:val="24"/>
          <w:szCs w:val="24"/>
        </w:rPr>
        <w:t xml:space="preserve"> rootori rihma, harjade, mootori ja reduktori kontroll ning vajadusel vahetus. Materjalide maksumus</w:t>
      </w:r>
      <w:r>
        <w:rPr>
          <w:rFonts w:ascii="Times New Roman" w:hAnsi="Times New Roman"/>
          <w:color w:val="000000"/>
          <w:sz w:val="24"/>
          <w:szCs w:val="24"/>
        </w:rPr>
        <w:t xml:space="preserve"> </w:t>
      </w:r>
      <w:r w:rsidRPr="008F744D">
        <w:rPr>
          <w:rFonts w:ascii="Times New Roman" w:hAnsi="Times New Roman"/>
          <w:color w:val="000000"/>
          <w:sz w:val="24"/>
          <w:szCs w:val="24"/>
        </w:rPr>
        <w:t>tasutakse Tellija poolt reservi arvelt</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t xml:space="preserve"> rootori tasakaalus oleku kontroll ning vajadusel korrigeerimine</w:t>
      </w:r>
    </w:p>
    <w:p w:rsidR="00D23FAC" w:rsidRPr="00575E3C" w:rsidRDefault="00D23FAC" w:rsidP="00D23FAC">
      <w:p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u w:val="single"/>
        </w:rPr>
        <w:t>Vahesoojuskandjaga soojusvaheti</w:t>
      </w:r>
      <w:r w:rsidRPr="00575E3C">
        <w:rPr>
          <w:rFonts w:ascii="Times New Roman" w:hAnsi="Times New Roman"/>
          <w:color w:val="000000"/>
          <w:sz w:val="24"/>
          <w:szCs w:val="24"/>
        </w:rPr>
        <w:t>:</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lastRenderedPageBreak/>
        <w:t xml:space="preserve"> rõhu ja lekete kontroll ja vajadusel </w:t>
      </w:r>
      <w:proofErr w:type="spellStart"/>
      <w:r w:rsidRPr="00575E3C">
        <w:rPr>
          <w:rFonts w:ascii="Times New Roman" w:hAnsi="Times New Roman"/>
          <w:color w:val="000000"/>
          <w:sz w:val="24"/>
          <w:szCs w:val="24"/>
        </w:rPr>
        <w:t>vee-glükooli</w:t>
      </w:r>
      <w:proofErr w:type="spellEnd"/>
      <w:r w:rsidRPr="00575E3C">
        <w:rPr>
          <w:rFonts w:ascii="Times New Roman" w:hAnsi="Times New Roman"/>
          <w:color w:val="000000"/>
          <w:sz w:val="24"/>
          <w:szCs w:val="24"/>
        </w:rPr>
        <w:t xml:space="preserve"> lahusega täitmine.</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vahesoojuskandja torustiku isolatsiooni korrasoleku visuaalne kontroll ning vajadusel korrastamine</w:t>
      </w:r>
    </w:p>
    <w:p w:rsidR="00D23FAC" w:rsidRPr="00575E3C" w:rsidRDefault="00D23FAC" w:rsidP="00D23FAC">
      <w:pPr>
        <w:autoSpaceDE w:val="0"/>
        <w:autoSpaceDN w:val="0"/>
        <w:adjustRightInd w:val="0"/>
        <w:spacing w:after="0" w:line="240" w:lineRule="auto"/>
        <w:jc w:val="both"/>
        <w:rPr>
          <w:rFonts w:ascii="Times New Roman" w:hAnsi="Times New Roman"/>
          <w:color w:val="000000"/>
          <w:sz w:val="24"/>
          <w:szCs w:val="24"/>
          <w:u w:val="single"/>
        </w:rPr>
      </w:pPr>
      <w:r w:rsidRPr="00575E3C">
        <w:rPr>
          <w:rFonts w:ascii="Times New Roman" w:hAnsi="Times New Roman"/>
          <w:color w:val="000000"/>
          <w:sz w:val="24"/>
          <w:szCs w:val="24"/>
          <w:u w:val="single"/>
        </w:rPr>
        <w:t>Plaatsoojusvaheti:</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proofErr w:type="spellStart"/>
      <w:r w:rsidRPr="00575E3C">
        <w:rPr>
          <w:rFonts w:ascii="Times New Roman" w:hAnsi="Times New Roman"/>
          <w:color w:val="000000"/>
          <w:sz w:val="24"/>
          <w:szCs w:val="24"/>
        </w:rPr>
        <w:t>möödaviiguklapi</w:t>
      </w:r>
      <w:proofErr w:type="spellEnd"/>
      <w:r w:rsidRPr="00575E3C">
        <w:rPr>
          <w:rFonts w:ascii="Times New Roman" w:hAnsi="Times New Roman"/>
          <w:color w:val="000000"/>
          <w:sz w:val="24"/>
          <w:szCs w:val="24"/>
        </w:rPr>
        <w:t xml:space="preserve"> ja klapiajami töö kontroll</w:t>
      </w:r>
    </w:p>
    <w:p w:rsidR="00D23FAC" w:rsidRPr="00575E3C" w:rsidRDefault="00D23FAC" w:rsidP="00D23FAC">
      <w:pPr>
        <w:numPr>
          <w:ilvl w:val="2"/>
          <w:numId w:val="1"/>
        </w:numPr>
        <w:autoSpaceDE w:val="0"/>
        <w:autoSpaceDN w:val="0"/>
        <w:adjustRightInd w:val="0"/>
        <w:spacing w:after="0" w:line="240" w:lineRule="auto"/>
        <w:jc w:val="both"/>
        <w:rPr>
          <w:rFonts w:ascii="Times New Roman" w:hAnsi="Times New Roman"/>
          <w:color w:val="000000"/>
          <w:sz w:val="24"/>
          <w:szCs w:val="24"/>
        </w:rPr>
      </w:pPr>
      <w:r w:rsidRPr="00575E3C">
        <w:rPr>
          <w:rFonts w:ascii="Times New Roman" w:hAnsi="Times New Roman"/>
          <w:color w:val="000000"/>
          <w:sz w:val="24"/>
          <w:szCs w:val="24"/>
        </w:rPr>
        <w:t>kondensaadi vanni puhastamine, kondensaadi äravoolu ja haisuluku töö kontroll</w:t>
      </w:r>
    </w:p>
    <w:p w:rsidR="00D23FAC" w:rsidRPr="00575E3C" w:rsidRDefault="00D23FAC" w:rsidP="00D23FAC">
      <w:pPr>
        <w:autoSpaceDE w:val="0"/>
        <w:autoSpaceDN w:val="0"/>
        <w:adjustRightInd w:val="0"/>
        <w:spacing w:after="0" w:line="240" w:lineRule="auto"/>
        <w:jc w:val="both"/>
        <w:rPr>
          <w:rFonts w:ascii="Times New Roman" w:hAnsi="Times New Roman"/>
          <w:color w:val="000000"/>
          <w:sz w:val="24"/>
          <w:szCs w:val="24"/>
          <w:u w:val="single"/>
        </w:rPr>
      </w:pPr>
      <w:r w:rsidRPr="00575E3C">
        <w:rPr>
          <w:rFonts w:ascii="Times New Roman" w:hAnsi="Times New Roman"/>
          <w:color w:val="000000"/>
          <w:sz w:val="24"/>
          <w:szCs w:val="24"/>
          <w:u w:val="single"/>
        </w:rPr>
        <w:t>Niisutussektsioonid:</w:t>
      </w:r>
    </w:p>
    <w:p w:rsidR="00D23FAC" w:rsidRPr="008F744D" w:rsidRDefault="00D23FAC" w:rsidP="00D23FAC">
      <w:pPr>
        <w:numPr>
          <w:ilvl w:val="2"/>
          <w:numId w:val="1"/>
        </w:numPr>
        <w:autoSpaceDE w:val="0"/>
        <w:autoSpaceDN w:val="0"/>
        <w:adjustRightInd w:val="0"/>
        <w:spacing w:after="0" w:line="240" w:lineRule="auto"/>
        <w:ind w:left="360"/>
        <w:jc w:val="both"/>
        <w:rPr>
          <w:rFonts w:ascii="Times New Roman" w:hAnsi="Times New Roman"/>
          <w:color w:val="000000"/>
          <w:sz w:val="24"/>
          <w:szCs w:val="24"/>
        </w:rPr>
      </w:pPr>
      <w:r w:rsidRPr="008F744D">
        <w:rPr>
          <w:rFonts w:ascii="Times New Roman" w:hAnsi="Times New Roman"/>
          <w:color w:val="000000"/>
          <w:sz w:val="24"/>
          <w:szCs w:val="24"/>
        </w:rPr>
        <w:t xml:space="preserve"> pihustusniisuti veetöötlusseadmete kontroll. Düüside korrasoleku kontroll ja vajadusel ummistuse kõrvaldamine. Kondensaadi vanni puhastamine. Kondensaadi äravoolu ja haisuluku töö kontroll. Vee</w:t>
      </w:r>
      <w:r>
        <w:rPr>
          <w:rFonts w:ascii="Times New Roman" w:hAnsi="Times New Roman"/>
          <w:color w:val="000000"/>
          <w:sz w:val="24"/>
          <w:szCs w:val="24"/>
        </w:rPr>
        <w:t xml:space="preserve"> </w:t>
      </w:r>
      <w:r w:rsidRPr="008F744D">
        <w:rPr>
          <w:rFonts w:ascii="Times New Roman" w:hAnsi="Times New Roman"/>
          <w:color w:val="000000"/>
          <w:sz w:val="24"/>
          <w:szCs w:val="24"/>
        </w:rPr>
        <w:t>tarbimise kontroll vastavalt tootja juhisele. Piisapüüdja puhastamine</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aurniisuti veetöötlusseadmete kontroll. Katlakivi kontroll, vajadusel katlakivi eemaldamine</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kärgniisutite veetöötlusseadmete kontroll. Katlakivi kontroll</w:t>
      </w:r>
    </w:p>
    <w:p w:rsidR="00D23FAC" w:rsidRPr="008F744D" w:rsidRDefault="00D23FAC" w:rsidP="00D23FAC">
      <w:pPr>
        <w:numPr>
          <w:ilvl w:val="2"/>
          <w:numId w:val="1"/>
        </w:numPr>
        <w:autoSpaceDE w:val="0"/>
        <w:autoSpaceDN w:val="0"/>
        <w:adjustRightInd w:val="0"/>
        <w:spacing w:after="0" w:line="240" w:lineRule="auto"/>
        <w:ind w:left="360"/>
        <w:rPr>
          <w:rFonts w:ascii="Times New Roman" w:hAnsi="Times New Roman"/>
          <w:color w:val="000000"/>
          <w:sz w:val="24"/>
          <w:szCs w:val="24"/>
        </w:rPr>
      </w:pPr>
      <w:r w:rsidRPr="008F744D">
        <w:rPr>
          <w:rFonts w:ascii="Times New Roman" w:hAnsi="Times New Roman"/>
          <w:color w:val="000000"/>
          <w:sz w:val="24"/>
          <w:szCs w:val="24"/>
        </w:rPr>
        <w:t xml:space="preserve"> niisuti ja piisapüüdja alusvanni puhastamine, haisuluku töö kontroll. Vee tarbimise kontroll vastavalt</w:t>
      </w:r>
      <w:r>
        <w:rPr>
          <w:rFonts w:ascii="Times New Roman" w:hAnsi="Times New Roman"/>
          <w:color w:val="000000"/>
          <w:sz w:val="24"/>
          <w:szCs w:val="24"/>
        </w:rPr>
        <w:t xml:space="preserve"> </w:t>
      </w:r>
      <w:r w:rsidRPr="008F744D">
        <w:rPr>
          <w:rFonts w:ascii="Times New Roman" w:hAnsi="Times New Roman"/>
          <w:color w:val="000000"/>
          <w:sz w:val="24"/>
          <w:szCs w:val="24"/>
        </w:rPr>
        <w:t>tootja juhisele. Piisapüüdja puhastamine</w:t>
      </w:r>
    </w:p>
    <w:p w:rsidR="00D23FAC" w:rsidRPr="00575E3C" w:rsidRDefault="00D23FAC" w:rsidP="00D23FAC">
      <w:pPr>
        <w:autoSpaceDE w:val="0"/>
        <w:autoSpaceDN w:val="0"/>
        <w:adjustRightInd w:val="0"/>
        <w:spacing w:after="0" w:line="240" w:lineRule="auto"/>
        <w:rPr>
          <w:rFonts w:ascii="Times New Roman" w:hAnsi="Times New Roman"/>
          <w:color w:val="000000"/>
          <w:sz w:val="24"/>
          <w:szCs w:val="24"/>
          <w:u w:val="single"/>
        </w:rPr>
      </w:pPr>
      <w:r w:rsidRPr="00575E3C">
        <w:rPr>
          <w:rFonts w:ascii="Times New Roman" w:hAnsi="Times New Roman"/>
          <w:color w:val="000000"/>
          <w:sz w:val="24"/>
          <w:szCs w:val="24"/>
          <w:u w:val="single"/>
        </w:rPr>
        <w:t>Katuseventilaator:</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labade puhastamine, laagrite kontroll ja vajadusel vahetus. Materjal tasutakse Tellija reservi arvelt.</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katuse läbiviigu korrasoleku (hermeetilisus, kinnitused) kontroll ja vajadusel korrastamine</w:t>
      </w:r>
    </w:p>
    <w:p w:rsidR="00D23FAC" w:rsidRPr="00575E3C" w:rsidRDefault="00D23FAC" w:rsidP="00D23FAC">
      <w:pPr>
        <w:autoSpaceDE w:val="0"/>
        <w:autoSpaceDN w:val="0"/>
        <w:adjustRightInd w:val="0"/>
        <w:spacing w:after="0" w:line="240" w:lineRule="auto"/>
        <w:rPr>
          <w:rFonts w:ascii="Times New Roman" w:hAnsi="Times New Roman"/>
          <w:color w:val="000000"/>
          <w:sz w:val="24"/>
          <w:szCs w:val="24"/>
          <w:u w:val="single"/>
        </w:rPr>
      </w:pPr>
      <w:r w:rsidRPr="00575E3C">
        <w:rPr>
          <w:rFonts w:ascii="Times New Roman" w:hAnsi="Times New Roman"/>
          <w:color w:val="000000"/>
          <w:sz w:val="24"/>
          <w:szCs w:val="24"/>
          <w:u w:val="single"/>
        </w:rPr>
        <w:t>Ventilatsioonifiltrid:</w:t>
      </w:r>
    </w:p>
    <w:p w:rsidR="00D23FAC" w:rsidRPr="00575E3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filtrite mustumise astme määramine</w:t>
      </w:r>
    </w:p>
    <w:p w:rsidR="00D23FAC" w:rsidRDefault="00D23FAC" w:rsidP="00D23FAC">
      <w:pPr>
        <w:numPr>
          <w:ilvl w:val="2"/>
          <w:numId w:val="1"/>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 xml:space="preserve"> Filtrite </w:t>
      </w:r>
      <w:proofErr w:type="spellStart"/>
      <w:r w:rsidRPr="00575E3C">
        <w:rPr>
          <w:rFonts w:ascii="Times New Roman" w:hAnsi="Times New Roman"/>
          <w:color w:val="000000"/>
          <w:sz w:val="24"/>
          <w:szCs w:val="24"/>
        </w:rPr>
        <w:t>vahetus.s.h</w:t>
      </w:r>
      <w:proofErr w:type="spellEnd"/>
      <w:r w:rsidRPr="00575E3C">
        <w:rPr>
          <w:rFonts w:ascii="Times New Roman" w:hAnsi="Times New Roman"/>
          <w:b/>
          <w:color w:val="000000"/>
          <w:sz w:val="24"/>
          <w:szCs w:val="24"/>
        </w:rPr>
        <w:t xml:space="preserve"> filtrite maksumus tuleb arvestada ventilatsioonisüsteemide hooldustööde maksumuse hulka. </w:t>
      </w:r>
      <w:r w:rsidRPr="00575E3C">
        <w:rPr>
          <w:rFonts w:ascii="Times New Roman" w:hAnsi="Times New Roman"/>
          <w:color w:val="000000"/>
          <w:sz w:val="24"/>
          <w:szCs w:val="24"/>
        </w:rPr>
        <w:t>Kui filtrite vahetuse vajadus puudub, tuleb sellest Tellijat kirjalikult teavitada. Tellija jätab endale õiguse otsustada filtrite vahetuse vajalikkuse üle. Kõikidel ventilatsiooniseadmetel peab objektil olema üks komplekt puhtaid varufiltreid. Paigaldatavad ventilatsioonifiltrid peavad olema metall- või plastraamis ning testitud vastavalt EN 799:2012 standardi järgi ja omama EUROVENT, VTT või analoogset sertifikaati. Töövõtja kohustub vastavasisulise Tellija päringu peale esitama nõuete täitmist tõendavad dokumendid.</w:t>
      </w:r>
    </w:p>
    <w:p w:rsidR="00D23FAC" w:rsidRPr="00575E3C" w:rsidRDefault="00D23FAC" w:rsidP="00D23FAC">
      <w:pPr>
        <w:autoSpaceDE w:val="0"/>
        <w:autoSpaceDN w:val="0"/>
        <w:adjustRightInd w:val="0"/>
        <w:spacing w:after="0" w:line="240" w:lineRule="auto"/>
        <w:ind w:left="720"/>
        <w:rPr>
          <w:rFonts w:ascii="Times New Roman" w:hAnsi="Times New Roman"/>
          <w:color w:val="000000"/>
          <w:sz w:val="24"/>
          <w:szCs w:val="24"/>
        </w:rPr>
      </w:pPr>
    </w:p>
    <w:p w:rsidR="00D23FAC" w:rsidRDefault="00D23FAC" w:rsidP="00D23FAC">
      <w:pPr>
        <w:autoSpaceDE w:val="0"/>
        <w:autoSpaceDN w:val="0"/>
        <w:adjustRightInd w:val="0"/>
        <w:spacing w:after="0" w:line="240" w:lineRule="auto"/>
        <w:rPr>
          <w:rFonts w:ascii="Times New Roman" w:hAnsi="Times New Roman"/>
          <w:color w:val="000000"/>
          <w:sz w:val="24"/>
          <w:szCs w:val="24"/>
        </w:rPr>
      </w:pPr>
    </w:p>
    <w:p w:rsidR="00D23FAC" w:rsidRDefault="00D23FAC" w:rsidP="00D23FAC">
      <w:pPr>
        <w:autoSpaceDE w:val="0"/>
        <w:autoSpaceDN w:val="0"/>
        <w:adjustRightInd w:val="0"/>
        <w:spacing w:after="0" w:line="240" w:lineRule="auto"/>
        <w:rPr>
          <w:rFonts w:ascii="Times New Roman" w:hAnsi="Times New Roman"/>
          <w:color w:val="000000"/>
          <w:sz w:val="24"/>
          <w:szCs w:val="24"/>
        </w:rPr>
      </w:pPr>
    </w:p>
    <w:p w:rsidR="00D23FAC" w:rsidRPr="00575E3C" w:rsidRDefault="00D23FAC" w:rsidP="00D23FAC">
      <w:pPr>
        <w:autoSpaceDE w:val="0"/>
        <w:autoSpaceDN w:val="0"/>
        <w:adjustRightInd w:val="0"/>
        <w:spacing w:after="0" w:line="240" w:lineRule="auto"/>
        <w:rPr>
          <w:rFonts w:ascii="Times New Roman" w:hAnsi="Times New Roman"/>
          <w:color w:val="000000"/>
          <w:sz w:val="24"/>
          <w:szCs w:val="24"/>
        </w:rPr>
      </w:pPr>
    </w:p>
    <w:p w:rsidR="00D23FAC" w:rsidRPr="00575E3C" w:rsidRDefault="00D23FAC" w:rsidP="00D23FAC">
      <w:pPr>
        <w:numPr>
          <w:ilvl w:val="0"/>
          <w:numId w:val="3"/>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b/>
          <w:color w:val="000000"/>
          <w:sz w:val="24"/>
          <w:szCs w:val="24"/>
        </w:rPr>
        <w:t xml:space="preserve">Täiendavad tegevused mida töövõtja on kohustatud ventilatsiooni ja kliimaseadmete hoolduse puhul tegema: </w:t>
      </w:r>
    </w:p>
    <w:p w:rsidR="00D23FAC" w:rsidRPr="00575E3C" w:rsidRDefault="00D23FAC" w:rsidP="00D23FAC">
      <w:pPr>
        <w:autoSpaceDE w:val="0"/>
        <w:autoSpaceDN w:val="0"/>
        <w:adjustRightInd w:val="0"/>
        <w:spacing w:after="0" w:line="240" w:lineRule="auto"/>
        <w:ind w:left="420"/>
        <w:rPr>
          <w:rFonts w:ascii="Times New Roman" w:hAnsi="Times New Roman"/>
          <w:color w:val="000000"/>
          <w:sz w:val="24"/>
          <w:szCs w:val="24"/>
        </w:rPr>
      </w:pPr>
    </w:p>
    <w:p w:rsidR="00D23FAC" w:rsidRPr="00575E3C" w:rsidRDefault="00D23FAC" w:rsidP="00D23FAC">
      <w:pPr>
        <w:numPr>
          <w:ilvl w:val="1"/>
          <w:numId w:val="3"/>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Teavitama hoone kasutajat enne hooldustööde algust.</w:t>
      </w:r>
    </w:p>
    <w:p w:rsidR="00D23FAC" w:rsidRPr="00575E3C" w:rsidRDefault="00D23FAC" w:rsidP="00D23FAC">
      <w:pPr>
        <w:numPr>
          <w:ilvl w:val="1"/>
          <w:numId w:val="3"/>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Teostama hooldusjärgse koristuse ja utiliseerima hoolduse käigus tekkinud jäätmed vastavalt kehtivale jäätmekavale.</w:t>
      </w:r>
    </w:p>
    <w:p w:rsidR="00D23FAC" w:rsidRPr="00575E3C" w:rsidRDefault="00D23FAC" w:rsidP="00D23FAC">
      <w:pPr>
        <w:numPr>
          <w:ilvl w:val="1"/>
          <w:numId w:val="3"/>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Peale tööde teostamist võtma allkirja teostatud tööde aktile hoone kasutaja poolt.</w:t>
      </w:r>
    </w:p>
    <w:p w:rsidR="00D23FAC" w:rsidRPr="00575E3C" w:rsidRDefault="00D23FAC" w:rsidP="00D23FAC">
      <w:pPr>
        <w:numPr>
          <w:ilvl w:val="1"/>
          <w:numId w:val="3"/>
        </w:numPr>
        <w:autoSpaceDE w:val="0"/>
        <w:autoSpaceDN w:val="0"/>
        <w:adjustRightInd w:val="0"/>
        <w:spacing w:after="0" w:line="240" w:lineRule="auto"/>
        <w:rPr>
          <w:rFonts w:ascii="Times New Roman" w:hAnsi="Times New Roman"/>
          <w:color w:val="000000"/>
          <w:sz w:val="24"/>
          <w:szCs w:val="24"/>
        </w:rPr>
      </w:pPr>
      <w:r w:rsidRPr="00575E3C">
        <w:rPr>
          <w:rFonts w:ascii="Times New Roman" w:hAnsi="Times New Roman"/>
          <w:color w:val="000000"/>
          <w:sz w:val="24"/>
          <w:szCs w:val="24"/>
        </w:rPr>
        <w:t>Kandma hooldustööde käigus tehtud tegevused hooldustööde passi.</w:t>
      </w:r>
    </w:p>
    <w:p w:rsidR="00D23FAC" w:rsidRPr="00575E3C" w:rsidRDefault="00D23FAC" w:rsidP="00D23FAC">
      <w:pPr>
        <w:numPr>
          <w:ilvl w:val="1"/>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Avariidele reageerimine 2</w:t>
      </w:r>
      <w:r w:rsidRPr="00575E3C">
        <w:rPr>
          <w:rFonts w:ascii="Times New Roman" w:hAnsi="Times New Roman"/>
          <w:color w:val="000000"/>
          <w:sz w:val="24"/>
          <w:szCs w:val="24"/>
        </w:rPr>
        <w:t xml:space="preserve"> tunni jooksul ööpäevaringselt.</w:t>
      </w:r>
    </w:p>
    <w:p w:rsidR="00D23FAC" w:rsidRPr="00575E3C" w:rsidRDefault="00D23FAC" w:rsidP="00D23FAC">
      <w:pPr>
        <w:autoSpaceDE w:val="0"/>
        <w:autoSpaceDN w:val="0"/>
        <w:adjustRightInd w:val="0"/>
        <w:spacing w:after="0" w:line="240" w:lineRule="auto"/>
        <w:ind w:left="420"/>
        <w:rPr>
          <w:rFonts w:ascii="Times New Roman" w:hAnsi="Times New Roman"/>
          <w:sz w:val="24"/>
          <w:szCs w:val="24"/>
        </w:rPr>
      </w:pPr>
    </w:p>
    <w:p w:rsidR="00D23FAC" w:rsidRPr="00575E3C" w:rsidRDefault="00D23FAC" w:rsidP="00D23FAC">
      <w:pPr>
        <w:widowControl w:val="0"/>
        <w:spacing w:after="0" w:line="240" w:lineRule="auto"/>
        <w:jc w:val="both"/>
        <w:rPr>
          <w:rFonts w:ascii="Times New Roman" w:eastAsia="Times New Roman" w:hAnsi="Times New Roman"/>
          <w:b/>
          <w:sz w:val="24"/>
          <w:szCs w:val="24"/>
        </w:rPr>
      </w:pPr>
    </w:p>
    <w:p w:rsidR="00D23FAC" w:rsidRDefault="00D23FAC" w:rsidP="00D23FAC">
      <w:pPr>
        <w:widowControl w:val="0"/>
        <w:tabs>
          <w:tab w:val="left" w:pos="720"/>
        </w:tabs>
        <w:suppressAutoHyphens/>
        <w:spacing w:after="0" w:line="240" w:lineRule="auto"/>
        <w:rPr>
          <w:rFonts w:ascii="Times New Roman" w:eastAsia="Times New Roman" w:hAnsi="Times New Roman"/>
          <w:color w:val="FF0000"/>
          <w:sz w:val="24"/>
          <w:szCs w:val="24"/>
          <w:lang w:eastAsia="ar-SA"/>
        </w:rPr>
      </w:pPr>
    </w:p>
    <w:p w:rsidR="002E2FCD" w:rsidRPr="00D23FAC" w:rsidRDefault="002E2FCD" w:rsidP="00D23FAC"/>
    <w:sectPr w:rsidR="002E2FCD" w:rsidRPr="00D23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C63"/>
    <w:multiLevelType w:val="multilevel"/>
    <w:tmpl w:val="B790A116"/>
    <w:lvl w:ilvl="0">
      <w:start w:val="1"/>
      <w:numFmt w:val="decimal"/>
      <w:lvlText w:val="%1."/>
      <w:lvlJc w:val="left"/>
      <w:pPr>
        <w:tabs>
          <w:tab w:val="num" w:pos="360"/>
        </w:tabs>
        <w:ind w:left="357" w:hanging="357"/>
      </w:pPr>
      <w:rPr>
        <w:rFonts w:hint="default"/>
        <w:b/>
        <w:color w:val="auto"/>
        <w:sz w:val="24"/>
        <w:szCs w:val="24"/>
      </w:rPr>
    </w:lvl>
    <w:lvl w:ilvl="1">
      <w:start w:val="2"/>
      <w:numFmt w:val="decimal"/>
      <w:lvlText w:val="%1.%2."/>
      <w:lvlJc w:val="left"/>
      <w:pPr>
        <w:tabs>
          <w:tab w:val="num" w:pos="360"/>
        </w:tabs>
        <w:ind w:left="357" w:hanging="357"/>
      </w:pPr>
      <w:rPr>
        <w:rFonts w:hint="default"/>
        <w:color w:val="auto"/>
      </w:rPr>
    </w:lvl>
    <w:lvl w:ilvl="2">
      <w:start w:val="1"/>
      <w:numFmt w:val="decimal"/>
      <w:lvlText w:val="%1.%2.%3."/>
      <w:lvlJc w:val="left"/>
      <w:pPr>
        <w:tabs>
          <w:tab w:val="num" w:pos="360"/>
        </w:tabs>
        <w:ind w:left="357" w:hanging="357"/>
      </w:pPr>
      <w:rPr>
        <w:rFonts w:hint="default"/>
        <w:color w:val="auto"/>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
    <w:nsid w:val="641C4AAF"/>
    <w:multiLevelType w:val="multilevel"/>
    <w:tmpl w:val="5C00DEBC"/>
    <w:lvl w:ilvl="0">
      <w:start w:val="2"/>
      <w:numFmt w:val="decimal"/>
      <w:lvlText w:val="%1."/>
      <w:lvlJc w:val="left"/>
      <w:pPr>
        <w:tabs>
          <w:tab w:val="num" w:pos="360"/>
        </w:tabs>
        <w:ind w:left="360" w:hanging="360"/>
      </w:pPr>
      <w:rPr>
        <w:rFonts w:hint="default"/>
        <w:b/>
        <w:color w:val="auto"/>
        <w:sz w:val="24"/>
        <w:szCs w:val="24"/>
      </w:rPr>
    </w:lvl>
    <w:lvl w:ilvl="1">
      <w:start w:val="1"/>
      <w:numFmt w:val="decimal"/>
      <w:lvlText w:val="%1.%2."/>
      <w:lvlJc w:val="left"/>
      <w:pPr>
        <w:tabs>
          <w:tab w:val="num" w:pos="420"/>
        </w:tabs>
        <w:ind w:left="420" w:hanging="420"/>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5B73781"/>
    <w:multiLevelType w:val="multilevel"/>
    <w:tmpl w:val="04AEE056"/>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sz w:val="21"/>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F1"/>
    <w:rsid w:val="000C2E9E"/>
    <w:rsid w:val="00147816"/>
    <w:rsid w:val="002E2FCD"/>
    <w:rsid w:val="004856F1"/>
    <w:rsid w:val="00B01CA6"/>
    <w:rsid w:val="00D23F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23FAC"/>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23FAC"/>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721</Words>
  <Characters>4186</Characters>
  <Application>Microsoft Office Word</Application>
  <DocSecurity>0</DocSecurity>
  <Lines>34</Lines>
  <Paragraphs>9</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dc:creator>
  <cp:keywords/>
  <dc:description/>
  <cp:lastModifiedBy>TLV</cp:lastModifiedBy>
  <cp:revision>5</cp:revision>
  <dcterms:created xsi:type="dcterms:W3CDTF">2018-09-12T13:35:00Z</dcterms:created>
  <dcterms:modified xsi:type="dcterms:W3CDTF">2018-12-11T12:15:00Z</dcterms:modified>
</cp:coreProperties>
</file>